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814A" w14:textId="77777777" w:rsidR="00E26CAB" w:rsidRPr="00E26CAB" w:rsidRDefault="00E26CAB" w:rsidP="00E26C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lv-LV"/>
          <w14:ligatures w14:val="none"/>
        </w:rPr>
        <w:t>NOLIKUMS</w:t>
      </w:r>
    </w:p>
    <w:p w14:paraId="01FBE81A" w14:textId="77777777" w:rsidR="00E26CAB" w:rsidRPr="00E26CAB" w:rsidRDefault="00E26CAB" w:rsidP="00E26C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lv-LV"/>
          <w14:ligatures w14:val="none"/>
        </w:rPr>
        <w:t>IEKŠTELPU SPORTA SPĒĻU DIENA SEDĀ 2024</w:t>
      </w:r>
    </w:p>
    <w:p w14:paraId="3803D66F" w14:textId="77777777" w:rsidR="00E26CAB" w:rsidRPr="00E26CAB" w:rsidRDefault="00E26CAB" w:rsidP="00E26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6462185" w14:textId="77777777" w:rsidR="00E26CAB" w:rsidRPr="00E26CAB" w:rsidRDefault="00E26CAB" w:rsidP="00E26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b/>
          <w:bCs/>
          <w:color w:val="000000"/>
          <w:kern w:val="0"/>
          <w:lang w:eastAsia="lv-LV"/>
          <w14:ligatures w14:val="none"/>
        </w:rPr>
        <w:t>Norises datums:</w:t>
      </w: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 xml:space="preserve"> 2024. gada 10.martā</w:t>
      </w:r>
    </w:p>
    <w:p w14:paraId="4B80907B" w14:textId="062623C5" w:rsidR="00E26CAB" w:rsidRPr="00E26CAB" w:rsidRDefault="00E26CAB" w:rsidP="00E26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b/>
          <w:bCs/>
          <w:color w:val="000000"/>
          <w:kern w:val="0"/>
          <w:lang w:eastAsia="lv-LV"/>
          <w14:ligatures w14:val="none"/>
        </w:rPr>
        <w:t>Norises laiks:</w:t>
      </w: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 xml:space="preserve"> sākums plkst.1</w:t>
      </w:r>
      <w:r w:rsidR="00C14D6E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1</w:t>
      </w: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:00</w:t>
      </w:r>
    </w:p>
    <w:p w14:paraId="1E339C1F" w14:textId="77777777" w:rsidR="00E26CAB" w:rsidRPr="00E26CAB" w:rsidRDefault="00E26CAB" w:rsidP="00E26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b/>
          <w:bCs/>
          <w:color w:val="000000"/>
          <w:kern w:val="0"/>
          <w:lang w:eastAsia="lv-LV"/>
          <w14:ligatures w14:val="none"/>
        </w:rPr>
        <w:t>Norises vieta:</w:t>
      </w: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 xml:space="preserve"> Sedas skola, Skolas laukums 2, Seda, Sedas pilsēta, Valmieras novads, LV-4728</w:t>
      </w:r>
    </w:p>
    <w:p w14:paraId="3CF91825" w14:textId="77777777" w:rsidR="00E26CAB" w:rsidRPr="00E26CAB" w:rsidRDefault="00E26CAB" w:rsidP="00E26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B2016D6" w14:textId="77777777" w:rsidR="00E26CAB" w:rsidRPr="00E26CAB" w:rsidRDefault="00E26CAB" w:rsidP="00E26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b/>
          <w:bCs/>
          <w:color w:val="000000"/>
          <w:kern w:val="0"/>
          <w:lang w:eastAsia="lv-LV"/>
          <w14:ligatures w14:val="none"/>
        </w:rPr>
        <w:t>1. VISPĀRĪGIE NOTEIKUMI</w:t>
      </w:r>
    </w:p>
    <w:p w14:paraId="5918EFF3" w14:textId="77777777" w:rsidR="00E26CAB" w:rsidRPr="00E26CAB" w:rsidRDefault="00E26CAB" w:rsidP="00E26C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Šis nolikums nosaka kārtību, kam, kādos sporta veidos un kādā kārtībā Valmieras novada Sporta pārvalde,</w:t>
      </w:r>
      <w:r w:rsidRPr="00E26CAB">
        <w:rPr>
          <w:rFonts w:ascii="Calibri" w:eastAsia="Times New Roman" w:hAnsi="Calibri" w:cs="Calibri"/>
          <w:color w:val="FF0000"/>
          <w:kern w:val="0"/>
          <w:lang w:eastAsia="lv-LV"/>
          <w14:ligatures w14:val="none"/>
        </w:rPr>
        <w:t xml:space="preserve"> </w:t>
      </w: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sadarbojoties ar vietējiem sporta entuziastiem un biedrībām, organizē iekštelpu sporta spēļu dienu Sedā.</w:t>
      </w:r>
    </w:p>
    <w:p w14:paraId="2CBA1FCF" w14:textId="77777777" w:rsidR="00E26CAB" w:rsidRPr="00E26CAB" w:rsidRDefault="00E26CAB" w:rsidP="00E26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B631C91" w14:textId="77777777" w:rsidR="00E26CAB" w:rsidRPr="00E26CAB" w:rsidRDefault="00E26CAB" w:rsidP="00E26C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b/>
          <w:bCs/>
          <w:color w:val="000000"/>
          <w:kern w:val="0"/>
          <w:lang w:eastAsia="lv-LV"/>
          <w14:ligatures w14:val="none"/>
        </w:rPr>
        <w:t>2. MĒRĶIS</w:t>
      </w:r>
    </w:p>
    <w:p w14:paraId="244BD4BF" w14:textId="77777777" w:rsidR="00E26CAB" w:rsidRPr="00E26CAB" w:rsidRDefault="00E26CAB" w:rsidP="00E26CA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Popularizēt veselīgas un aktīvas sporta aktivitātes kā interesantu un lietderīgu brīvā laika pavadīšanas iespēju ģimenes un draugu lokā. </w:t>
      </w:r>
    </w:p>
    <w:p w14:paraId="0C2D76C9" w14:textId="77777777" w:rsidR="00E26CAB" w:rsidRPr="00E26CAB" w:rsidRDefault="00E26CAB" w:rsidP="00E26C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b/>
          <w:bCs/>
          <w:color w:val="000000"/>
          <w:kern w:val="0"/>
          <w:lang w:eastAsia="lv-LV"/>
          <w14:ligatures w14:val="none"/>
        </w:rPr>
        <w:t>3. VADĪBA </w:t>
      </w:r>
    </w:p>
    <w:p w14:paraId="4732B6DD" w14:textId="77777777" w:rsidR="00E26CAB" w:rsidRPr="00E26CAB" w:rsidRDefault="00E26CAB" w:rsidP="00E26CAB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Sporta aktivitātes un turnīrus organizē Valmieras novada pašvaldība sadarbībā ar vietējiem sporta entuziastiem un biedrībām. </w:t>
      </w:r>
    </w:p>
    <w:p w14:paraId="7F9E1ED0" w14:textId="77777777" w:rsidR="00E26CAB" w:rsidRPr="00E26CAB" w:rsidRDefault="00E26CAB" w:rsidP="00E26CAB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Kontaktinformācija:</w:t>
      </w:r>
    </w:p>
    <w:p w14:paraId="70110C4B" w14:textId="132A3662" w:rsidR="00E26CAB" w:rsidRPr="00E26CAB" w:rsidRDefault="00E26CAB" w:rsidP="00E26CAB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 xml:space="preserve">Gunta </w:t>
      </w:r>
      <w:proofErr w:type="spellStart"/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Ungure</w:t>
      </w:r>
      <w:proofErr w:type="spellEnd"/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 xml:space="preserve">, tel.nr. 28382479, e-pasts: </w:t>
      </w:r>
      <w:hyperlink r:id="rId5" w:history="1">
        <w:r w:rsidRPr="00E26CAB">
          <w:rPr>
            <w:rStyle w:val="Hipersaite"/>
            <w:rFonts w:ascii="Calibri" w:eastAsia="Times New Roman" w:hAnsi="Calibri" w:cs="Calibri"/>
            <w:kern w:val="0"/>
            <w:lang w:eastAsia="lv-LV"/>
            <w14:ligatures w14:val="none"/>
          </w:rPr>
          <w:t>ungure788@inbox.lv</w:t>
        </w:r>
      </w:hyperlink>
      <w:r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 xml:space="preserve"> </w:t>
      </w:r>
    </w:p>
    <w:p w14:paraId="59118777" w14:textId="4D780094" w:rsidR="00E26CAB" w:rsidRPr="00E26CAB" w:rsidRDefault="00E26CAB" w:rsidP="00E26CAB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 xml:space="preserve">Valentīna </w:t>
      </w:r>
      <w:proofErr w:type="spellStart"/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Moroza</w:t>
      </w:r>
      <w:proofErr w:type="spellEnd"/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 xml:space="preserve">, tel.nr. 26549523, e-pasts: </w:t>
      </w:r>
      <w:hyperlink r:id="rId6" w:history="1">
        <w:r w:rsidRPr="00E26CAB">
          <w:rPr>
            <w:rStyle w:val="Hipersaite"/>
            <w:rFonts w:ascii="Calibri" w:eastAsia="Times New Roman" w:hAnsi="Calibri" w:cs="Calibri"/>
            <w:kern w:val="0"/>
            <w:lang w:eastAsia="lv-LV"/>
            <w14:ligatures w14:val="none"/>
          </w:rPr>
          <w:t>valentina.moroza@gmail.com</w:t>
        </w:r>
      </w:hyperlink>
      <w:r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 xml:space="preserve"> </w:t>
      </w:r>
    </w:p>
    <w:p w14:paraId="1086C191" w14:textId="77777777" w:rsidR="00E26CAB" w:rsidRPr="00E26CAB" w:rsidRDefault="00E26CAB" w:rsidP="00E26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CBC8948" w14:textId="77777777" w:rsidR="00E26CAB" w:rsidRPr="00E26CAB" w:rsidRDefault="00E26CAB" w:rsidP="00E26CA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b/>
          <w:bCs/>
          <w:color w:val="000000"/>
          <w:kern w:val="0"/>
          <w:lang w:eastAsia="lv-LV"/>
          <w14:ligatures w14:val="none"/>
        </w:rPr>
        <w:t>4.AKTIVITĀTES/TURNĪRI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804"/>
      </w:tblGrid>
      <w:tr w:rsidR="00E26CAB" w:rsidRPr="00E26CAB" w14:paraId="3CCA28E6" w14:textId="77777777" w:rsidTr="00E26CAB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B4C14" w14:textId="1B5D2884" w:rsidR="00E26CAB" w:rsidRPr="00E26CAB" w:rsidRDefault="00E26CAB" w:rsidP="00E2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FUTBOLA SITIENI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2423A" w14:textId="77777777" w:rsidR="00E26CAB" w:rsidRPr="00E26CAB" w:rsidRDefault="00E26CAB" w:rsidP="00E2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Katrs dalībnieks izpilda 10 soda sitienus futbola vārtos, tiek vērtēts kopējais iegūto punktu skaits 10 sitienos.</w:t>
            </w:r>
          </w:p>
          <w:p w14:paraId="6543964A" w14:textId="6AFE293C" w:rsidR="00E26CAB" w:rsidRPr="00E26CAB" w:rsidRDefault="00E26CAB" w:rsidP="00E2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Rezultāti tiek vērtēti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trīs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grupā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:</w:t>
            </w:r>
          </w:p>
          <w:p w14:paraId="6CE9924F" w14:textId="55E10CC6" w:rsidR="00E26CAB" w:rsidRPr="00E26CAB" w:rsidRDefault="00E26CAB" w:rsidP="00E26CAB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b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ērni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vecumā no 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 līdz 6 gadiem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, 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ieskaitot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(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6 metr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u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attālums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);</w:t>
            </w:r>
          </w:p>
          <w:p w14:paraId="579EE373" w14:textId="51DA8960" w:rsidR="00E26CAB" w:rsidRPr="00E26CAB" w:rsidRDefault="00E26CAB" w:rsidP="00E26CAB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b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ērni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vecumā no 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7 līdz 9 gadiem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, 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ieskaitot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(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9 metr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u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attālums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);</w:t>
            </w:r>
          </w:p>
          <w:p w14:paraId="05888B46" w14:textId="517BDD7B" w:rsidR="00E26CAB" w:rsidRPr="00E26CAB" w:rsidRDefault="00E26CAB" w:rsidP="00E26CAB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b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ērni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vecumā no 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10 līdz 13 gadiem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, 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ieskaitot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(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11 metr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u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attālums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)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  </w:t>
            </w:r>
          </w:p>
          <w:p w14:paraId="62539D65" w14:textId="77777777" w:rsidR="00E26CAB" w:rsidRPr="00E26CAB" w:rsidRDefault="00E26CAB" w:rsidP="00E26C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E26CAB" w:rsidRPr="00E26CAB" w14:paraId="7F374BF9" w14:textId="77777777" w:rsidTr="00E26CAB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FC70A" w14:textId="77777777" w:rsidR="00E26CAB" w:rsidRPr="00E26CAB" w:rsidRDefault="00E26CAB" w:rsidP="00E2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KORNHOLS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3890C" w14:textId="77777777" w:rsidR="00E26CAB" w:rsidRPr="00E26CAB" w:rsidRDefault="00E26CAB" w:rsidP="00E2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Katrs dalībnieks izdara 8 metienus, tiek vērtētu iegūto punktu kopsumma pēc izdarītiem 8 metieniem. </w:t>
            </w:r>
          </w:p>
          <w:p w14:paraId="5E3D76F6" w14:textId="77777777" w:rsidR="00E26CAB" w:rsidRPr="00E26CAB" w:rsidRDefault="00E26CAB" w:rsidP="00E2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Noteikumi:</w:t>
            </w:r>
          </w:p>
          <w:p w14:paraId="7709A0E4" w14:textId="77777777" w:rsidR="00E26CAB" w:rsidRPr="00E26CAB" w:rsidRDefault="00E26CAB" w:rsidP="00E26CAB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Par katru maisiņu, kas trāpīts platformas caurumā dalībnieks saņem 3 punktus; </w:t>
            </w:r>
          </w:p>
          <w:p w14:paraId="476E4FC0" w14:textId="77777777" w:rsidR="00E26CAB" w:rsidRPr="00E26CAB" w:rsidRDefault="00E26CAB" w:rsidP="00E26CAB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Par katru maisiņu, kas paliek uz platformas, dalībnieks saņem 1 punktu;</w:t>
            </w:r>
          </w:p>
          <w:p w14:paraId="6DF65B94" w14:textId="780A4D06" w:rsidR="00E26CAB" w:rsidRPr="00E26CAB" w:rsidRDefault="00E26CAB" w:rsidP="00E26CA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Rezultāti tiek vērtēti trīs grupās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:</w:t>
            </w:r>
          </w:p>
          <w:p w14:paraId="1F242D03" w14:textId="53BBBAE8" w:rsidR="00E26CAB" w:rsidRPr="00E26CAB" w:rsidRDefault="00E26CAB" w:rsidP="00E26CAB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 bērni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vecumā no 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līdz 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6 gadi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em, ieskaitot (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 metr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u 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attālums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);</w:t>
            </w:r>
          </w:p>
          <w:p w14:paraId="49DF8376" w14:textId="6D1BC47F" w:rsidR="00E26CAB" w:rsidRPr="00E26CAB" w:rsidRDefault="00E26CAB" w:rsidP="00E26CAB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 bērni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vecumā no 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līdz 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9 gadi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em, ieskaitot (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5metr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u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attālums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);</w:t>
            </w:r>
          </w:p>
          <w:p w14:paraId="1EC328A0" w14:textId="27491ABA" w:rsidR="00E26CAB" w:rsidRPr="00E26CAB" w:rsidRDefault="00E26CAB" w:rsidP="00E26CAB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bērni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vecumā no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10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līdz 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13 gadi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em, ieskaitot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(6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metr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u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attālums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).</w:t>
            </w:r>
          </w:p>
          <w:p w14:paraId="3FFA4509" w14:textId="77777777" w:rsidR="00E26CAB" w:rsidRPr="00E26CAB" w:rsidRDefault="00E26CAB" w:rsidP="00E26C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E26CAB" w:rsidRPr="00E26CAB" w14:paraId="343F1691" w14:textId="77777777" w:rsidTr="00E26CAB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A8A45" w14:textId="421B63FF" w:rsidR="00E26CAB" w:rsidRPr="00E26CAB" w:rsidRDefault="00E26CAB" w:rsidP="00E2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BASKETBOLA METIENI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72175" w14:textId="77777777" w:rsidR="00E26CAB" w:rsidRPr="00E26CAB" w:rsidRDefault="00E26CAB" w:rsidP="00E2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Katrs dalībnieks izpilda 10 soda metienus, tiek vērtēts kopējais iegūto punktu skaits 10 metienos.</w:t>
            </w:r>
          </w:p>
          <w:p w14:paraId="4CDB354F" w14:textId="187821A3" w:rsidR="00E26CAB" w:rsidRPr="00E26CAB" w:rsidRDefault="00E26CAB" w:rsidP="00E26CAB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b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ērni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vecumā 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no 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līdz 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9 gadiem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, ieskaitot;</w:t>
            </w:r>
          </w:p>
          <w:p w14:paraId="1098ED32" w14:textId="4BBB1847" w:rsidR="00E26CAB" w:rsidRPr="00E26CAB" w:rsidRDefault="00E26CAB" w:rsidP="00E26CAB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b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ērni  no 10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līdz 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13 gadiem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, ieskaitot.</w:t>
            </w:r>
          </w:p>
          <w:p w14:paraId="55D0544E" w14:textId="77777777" w:rsidR="00E26CAB" w:rsidRPr="00E26CAB" w:rsidRDefault="00E26CAB" w:rsidP="00E26CA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E26CAB" w:rsidRPr="00E26CAB" w14:paraId="17415C25" w14:textId="77777777" w:rsidTr="00E26CAB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19788" w14:textId="77777777" w:rsidR="00E26CAB" w:rsidRPr="00E26CAB" w:rsidRDefault="00E26CAB" w:rsidP="00E2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ZOLĪTE</w:t>
            </w:r>
          </w:p>
          <w:p w14:paraId="1C2F3AF6" w14:textId="77777777" w:rsidR="00E26CAB" w:rsidRPr="00E26CAB" w:rsidRDefault="00E26CAB" w:rsidP="00E2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  <w:t>reģistrēšanās plkst.10:30, turnīra sākums plkst.11:00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5C143" w14:textId="439A2EDE" w:rsidR="00E26CAB" w:rsidRPr="00E26CAB" w:rsidRDefault="00E26CAB" w:rsidP="00E2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Spēle norit pēc 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klasiskajiem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zolītes noteikumiem, nepieciešamības gadījumā, pirms turnīra sākuma, noteikumi tiks 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izskaidroti</w:t>
            </w: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  <w:p w14:paraId="210415A3" w14:textId="77777777" w:rsidR="00E26CAB" w:rsidRPr="00E26CAB" w:rsidRDefault="00E26CAB" w:rsidP="00E2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Turnīra kārtība tiek noteikta uz vietas, atkarībā no pietikto dalībnieku skaita. </w:t>
            </w:r>
          </w:p>
          <w:p w14:paraId="34BED014" w14:textId="77777777" w:rsidR="00E26CAB" w:rsidRPr="00E26CAB" w:rsidRDefault="00E26CAB" w:rsidP="00E2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Dalībnieki startē vienā grupā, apbalvo trīs labāko dalībniekus, balstoties uz kopējām grupā izcīnītajām vietām. </w:t>
            </w:r>
          </w:p>
        </w:tc>
      </w:tr>
      <w:tr w:rsidR="00E26CAB" w:rsidRPr="00E26CAB" w14:paraId="18A545ED" w14:textId="77777777" w:rsidTr="00E26CAB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8B8DB" w14:textId="77777777" w:rsidR="00E26CAB" w:rsidRPr="00E26CAB" w:rsidRDefault="00E26CAB" w:rsidP="00E2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lastRenderedPageBreak/>
              <w:t>DAMBRETE</w:t>
            </w:r>
          </w:p>
          <w:p w14:paraId="4F5872FD" w14:textId="77777777" w:rsidR="00E26CAB" w:rsidRPr="00E26CAB" w:rsidRDefault="00E26CAB" w:rsidP="00E2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  <w:t>reģistrēšanās plkst.10:30, turnīra sākums plkst.11:00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02E0D" w14:textId="77777777" w:rsidR="00E26CAB" w:rsidRPr="00E26CAB" w:rsidRDefault="00E26CAB" w:rsidP="00E2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Spēle norit pēc klasiskajiem 64 lauciņu dambretes spēles noteikumiem, nepieciešamības gadījumā, pirms turnīra sākuma, noteikumi tiks izskaidroti. </w:t>
            </w:r>
          </w:p>
          <w:p w14:paraId="2C336FE8" w14:textId="77777777" w:rsidR="00E26CAB" w:rsidRPr="00E26CAB" w:rsidRDefault="00E26CAB" w:rsidP="00E2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Turnīra kārtība tiek noteikta uz vietas, atkarībā no pieteikto dalībnieku skaita.</w:t>
            </w:r>
          </w:p>
          <w:p w14:paraId="4C58E030" w14:textId="77777777" w:rsidR="00E26CAB" w:rsidRPr="00E26CAB" w:rsidRDefault="00E26CAB" w:rsidP="00E2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1. vietu iegūst dalībnieks ar lielāko uzvaru skaitu. </w:t>
            </w:r>
          </w:p>
          <w:p w14:paraId="089D612A" w14:textId="77777777" w:rsidR="00E26CAB" w:rsidRPr="00E26CAB" w:rsidRDefault="00E26CAB" w:rsidP="00E2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Dalībnieki startē vienā grupā, apbalvo trīs labākos dalībniekus.</w:t>
            </w:r>
          </w:p>
        </w:tc>
      </w:tr>
      <w:tr w:rsidR="00E26CAB" w:rsidRPr="00E26CAB" w14:paraId="3490E1D9" w14:textId="77777777" w:rsidTr="00E26CAB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85B62" w14:textId="77777777" w:rsidR="00E26CAB" w:rsidRPr="00E26CAB" w:rsidRDefault="00E26CAB" w:rsidP="00E26C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6809C" w14:textId="77777777" w:rsidR="00E26CAB" w:rsidRPr="00E26CAB" w:rsidRDefault="00E26CAB" w:rsidP="00E26C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E26CAB" w:rsidRPr="00E26CAB" w14:paraId="457CDCAC" w14:textId="77777777" w:rsidTr="00E26CAB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5215E" w14:textId="77777777" w:rsidR="00E26CAB" w:rsidRPr="00E26CAB" w:rsidRDefault="00E26CAB" w:rsidP="00E2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NOVUSS</w:t>
            </w:r>
          </w:p>
          <w:p w14:paraId="524DDD54" w14:textId="77777777" w:rsidR="00E26CAB" w:rsidRPr="00E26CAB" w:rsidRDefault="00E26CAB" w:rsidP="00E2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  <w:t>reģistrēšanās  plkst.10:30, </w:t>
            </w:r>
          </w:p>
          <w:p w14:paraId="1030B29D" w14:textId="77777777" w:rsidR="00E26CAB" w:rsidRPr="00E26CAB" w:rsidRDefault="00E26CAB" w:rsidP="00E2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  <w:t>turnīra sākums plkst.11:00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0F55F" w14:textId="77777777" w:rsidR="00E26CAB" w:rsidRPr="00E26CAB" w:rsidRDefault="00E26CAB" w:rsidP="00E2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Spēle norit pēc novusa noteikumiem, nepieciešamības gadījumā, pirms turnīra sākuma, noteikumi tiks izskaidroti.</w:t>
            </w:r>
          </w:p>
          <w:p w14:paraId="52120A2A" w14:textId="77777777" w:rsidR="00E26CAB" w:rsidRPr="00E26CAB" w:rsidRDefault="00E26CAB" w:rsidP="00E2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Turnīra kārtība tiek noteikta uz vietas, atkarībā no pieteikto dalībnieku skaita. </w:t>
            </w:r>
          </w:p>
          <w:p w14:paraId="191CC022" w14:textId="77777777" w:rsidR="00E26CAB" w:rsidRPr="00E26CAB" w:rsidRDefault="00E26CAB" w:rsidP="00E2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1.vietu iegūst spēlētājs ar lielāko setu uzvaru skaitu.</w:t>
            </w:r>
          </w:p>
          <w:p w14:paraId="7F0387C7" w14:textId="77777777" w:rsidR="00E26CAB" w:rsidRPr="00E26CAB" w:rsidRDefault="00E26CAB" w:rsidP="00E2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26CAB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Dalībnieki startē vienā grupā, apbalvo trīs labākos dalībniekus.</w:t>
            </w:r>
          </w:p>
        </w:tc>
      </w:tr>
    </w:tbl>
    <w:p w14:paraId="622A843B" w14:textId="77777777" w:rsidR="00E26CAB" w:rsidRPr="00E26CAB" w:rsidRDefault="00E26CAB" w:rsidP="00E26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41FABCB" w14:textId="77777777" w:rsidR="00E26CAB" w:rsidRPr="00E26CAB" w:rsidRDefault="00E26CAB" w:rsidP="00E26CA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b/>
          <w:bCs/>
          <w:color w:val="000000"/>
          <w:kern w:val="0"/>
          <w:lang w:eastAsia="lv-LV"/>
          <w14:ligatures w14:val="none"/>
        </w:rPr>
        <w:t>5. DALĪBNIEKI</w:t>
      </w:r>
    </w:p>
    <w:p w14:paraId="1E0E54DA" w14:textId="77777777" w:rsidR="00E26CAB" w:rsidRPr="00E26CAB" w:rsidRDefault="00E26CAB" w:rsidP="00E26CA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Sporta aktivitātēs un turnīros aicināts pieteikties ikviens interesents bez vecuma ierobežojuma. </w:t>
      </w:r>
    </w:p>
    <w:p w14:paraId="26D9FB53" w14:textId="77777777" w:rsidR="00E26CAB" w:rsidRPr="00E26CAB" w:rsidRDefault="00E26CAB" w:rsidP="00E26CA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b/>
          <w:bCs/>
          <w:color w:val="000000"/>
          <w:kern w:val="0"/>
          <w:lang w:eastAsia="lv-LV"/>
          <w14:ligatures w14:val="none"/>
        </w:rPr>
        <w:t>6. PIETEIKŠANĀS </w:t>
      </w:r>
    </w:p>
    <w:p w14:paraId="138B679C" w14:textId="5B994B37" w:rsidR="00E26CAB" w:rsidRPr="00E26CAB" w:rsidRDefault="00E26CAB" w:rsidP="00E26CA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Pieteikšanās sporta aktivitātēm notiks klātienē, 2024 .gada 10.</w:t>
      </w:r>
      <w:r w:rsidRPr="00E26CAB">
        <w:rPr>
          <w:rFonts w:ascii="Calibri" w:eastAsia="Times New Roman" w:hAnsi="Calibri" w:cs="Calibri"/>
          <w:kern w:val="0"/>
          <w:lang w:eastAsia="lv-LV"/>
          <w14:ligatures w14:val="none"/>
        </w:rPr>
        <w:t xml:space="preserve">martā </w:t>
      </w:r>
      <w:r w:rsidR="0030012C" w:rsidRPr="0030012C">
        <w:rPr>
          <w:rFonts w:ascii="Calibri" w:eastAsia="Times New Roman" w:hAnsi="Calibri" w:cs="Calibri"/>
          <w:kern w:val="0"/>
          <w:lang w:eastAsia="lv-LV"/>
          <w14:ligatures w14:val="none"/>
        </w:rPr>
        <w:t>no plkst.10.30</w:t>
      </w:r>
      <w:r w:rsidR="0030012C">
        <w:rPr>
          <w:rFonts w:ascii="Calibri" w:eastAsia="Times New Roman" w:hAnsi="Calibri" w:cs="Calibri"/>
          <w:color w:val="FF0000"/>
          <w:kern w:val="0"/>
          <w:lang w:eastAsia="lv-LV"/>
          <w14:ligatures w14:val="none"/>
        </w:rPr>
        <w:t xml:space="preserve"> </w:t>
      </w: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Sedas skolā, iepriekšēja pieteikšanās nav iespējama.</w:t>
      </w:r>
    </w:p>
    <w:p w14:paraId="661297F2" w14:textId="77777777" w:rsidR="00E26CAB" w:rsidRPr="00E26CAB" w:rsidRDefault="00E26CAB" w:rsidP="00E26C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b/>
          <w:bCs/>
          <w:color w:val="000000"/>
          <w:kern w:val="0"/>
          <w:lang w:eastAsia="lv-LV"/>
          <w14:ligatures w14:val="none"/>
        </w:rPr>
        <w:t>7. APBALVOŠANA,</w:t>
      </w:r>
      <w:r w:rsidRPr="00E26CA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 Sedas skolā</w:t>
      </w:r>
    </w:p>
    <w:p w14:paraId="725C1BAB" w14:textId="77777777" w:rsidR="00E26CAB" w:rsidRPr="00E26CAB" w:rsidRDefault="00E26CAB" w:rsidP="00E26CAB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Katrā sporta disciplīnā/aktivitātē un/vai turnīrā apbalvo 1. - 3.vietu uzvarētājus visās vecuma grupās; </w:t>
      </w:r>
    </w:p>
    <w:p w14:paraId="529E5985" w14:textId="77777777" w:rsidR="00E26CAB" w:rsidRPr="00E26CAB" w:rsidRDefault="00E26CAB" w:rsidP="00E26CAB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Apbalvošana plānota vienas stundas laikā pēc turnīru un individuālo disciplīnu/aktivitāšu noslēgšanās;</w:t>
      </w:r>
    </w:p>
    <w:p w14:paraId="1FDD1A76" w14:textId="77777777" w:rsidR="00E26CAB" w:rsidRPr="00E26CAB" w:rsidRDefault="00E26CAB" w:rsidP="00E26CAB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Gadījumā, ja sportists nevar ierasties uz apbalvošanas ceremoniju, tam ir iespēja saņemt apbalvojumu un/vai balvu, vienas nedēļas laikā pēc turnīra vai sporta pasākuma, par to informējot sacensību organizatoru. Pēc šī termiņa noslēgšanās apbalvojumu un/vai balvu nebūs iespējams saņemt.</w:t>
      </w:r>
    </w:p>
    <w:p w14:paraId="004CDDDD" w14:textId="77777777" w:rsidR="00E26CAB" w:rsidRPr="00E26CAB" w:rsidRDefault="00E26CAB" w:rsidP="00E26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FE81538" w14:textId="77777777" w:rsidR="00E26CAB" w:rsidRPr="00E26CAB" w:rsidRDefault="00E26CAB" w:rsidP="00E26C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b/>
          <w:bCs/>
          <w:color w:val="000000"/>
          <w:kern w:val="0"/>
          <w:lang w:eastAsia="lv-LV"/>
          <w14:ligatures w14:val="none"/>
        </w:rPr>
        <w:t>8. DALĪBAS MAKSA</w:t>
      </w:r>
    </w:p>
    <w:p w14:paraId="24F5F975" w14:textId="5A6D6251" w:rsidR="00E26CAB" w:rsidRPr="00E26CAB" w:rsidRDefault="00E26CAB" w:rsidP="00E26CA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Sporta aktivitātes un turnīri notiek bez dalības maksām. </w:t>
      </w:r>
    </w:p>
    <w:p w14:paraId="0B6FD194" w14:textId="77777777" w:rsidR="00E26CAB" w:rsidRPr="00E26CAB" w:rsidRDefault="00E26CAB" w:rsidP="00E26CA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b/>
          <w:bCs/>
          <w:color w:val="000000"/>
          <w:kern w:val="0"/>
          <w:lang w:eastAsia="lv-LV"/>
          <w14:ligatures w14:val="none"/>
        </w:rPr>
        <w:t>9. DAŽĀDI</w:t>
      </w:r>
    </w:p>
    <w:p w14:paraId="5BC7C699" w14:textId="77777777" w:rsidR="00E26CAB" w:rsidRPr="00E26CAB" w:rsidRDefault="00E26CAB" w:rsidP="00E26CA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Sporta aktivitāšu laikā tiks fotografēts un/vai filmēts. Uzņemtās fotogrāfijas var tikt izmantotas pasākuma atspoguļošanai Valmieras novada pašvaldības laikrakstā, mājaslapā vai sociālo mediju platformās, kā arī citu sadarbības partneru un atbalstītāju publicitātei. </w:t>
      </w:r>
    </w:p>
    <w:p w14:paraId="1A1ABF64" w14:textId="77777777" w:rsidR="00E26CAB" w:rsidRPr="00E26CAB" w:rsidRDefault="00E26CAB" w:rsidP="00E26CA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Par sacensību dalībnieku drošību un veselības stāvokļa atbilstību izvēlētajai sporta aktivitātei/turnīram atbild paši sporta spēļu dalībnieki.</w:t>
      </w:r>
    </w:p>
    <w:p w14:paraId="0F2D10B6" w14:textId="77777777" w:rsidR="00E26CAB" w:rsidRPr="00E26CAB" w:rsidRDefault="00E26CAB" w:rsidP="00E26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EE6BE21" w14:textId="77777777" w:rsidR="00E26CAB" w:rsidRPr="00E26CAB" w:rsidRDefault="00E26CAB" w:rsidP="00E26C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b/>
          <w:bCs/>
          <w:color w:val="000000"/>
          <w:kern w:val="0"/>
          <w:lang w:eastAsia="lv-LV"/>
          <w14:ligatures w14:val="none"/>
        </w:rPr>
        <w:t>10. PERSONAS DATU APSTRĀDE:</w:t>
      </w:r>
    </w:p>
    <w:p w14:paraId="0518D1AE" w14:textId="77777777" w:rsidR="00E26CAB" w:rsidRPr="00E26CAB" w:rsidRDefault="00E26CAB" w:rsidP="00E26CA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Personas datu apstrādes pārzinis ir Valmieras novada pašvaldība, reģ.Nr.90000043403, adrese: Lāčplēša iela 2, Valmiera, LV-4201, tel. 64207120; e-pasts: pasts@valmierasnovads.lv;</w:t>
      </w:r>
    </w:p>
    <w:p w14:paraId="2430C3F3" w14:textId="77777777" w:rsidR="00E26CAB" w:rsidRPr="00E26CAB" w:rsidRDefault="00E26CAB" w:rsidP="00E26CA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Personas datu apstrādes tiesiskais pamats – likums “Par pašvaldībām” 15.panta 6.punkts, Vispārīgās datu aizsardzības regulas 6.panta 1.punkta c) un e) apakšpunkti;</w:t>
      </w:r>
    </w:p>
    <w:p w14:paraId="7DD9FC8B" w14:textId="77777777" w:rsidR="00E26CAB" w:rsidRPr="00E26CAB" w:rsidRDefault="00E26CAB" w:rsidP="00E26CA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Personas datu apstrādes mērķis - īstenot šajā nolikumā noteikto mērķi un uzdevumus.</w:t>
      </w:r>
    </w:p>
    <w:p w14:paraId="2EBA5456" w14:textId="77777777" w:rsidR="00E26CAB" w:rsidRPr="00E26CAB" w:rsidRDefault="00E26CAB" w:rsidP="00E26CA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Dalībnieka personas dati tiks apstrādāti atbilstoši fizisko personu datu aizsardzības</w:t>
      </w:r>
    </w:p>
    <w:p w14:paraId="3D423A30" w14:textId="77777777" w:rsidR="00E26CAB" w:rsidRPr="00E26CAB" w:rsidRDefault="00E26CAB" w:rsidP="00E26C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lastRenderedPageBreak/>
        <w:t>regulējuma prasībām;</w:t>
      </w:r>
    </w:p>
    <w:p w14:paraId="30BF2033" w14:textId="77777777" w:rsidR="00E26CAB" w:rsidRPr="00E26CAB" w:rsidRDefault="00E26CAB" w:rsidP="00E26CAB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Pārzinis iegūtos personas datus apstrādās līdz mērķa sasniegšanai, izņemot, ja datu uzglabāšanas ilgums noteikts ar normatīvo aktu;</w:t>
      </w:r>
    </w:p>
    <w:p w14:paraId="2F43196C" w14:textId="77777777" w:rsidR="00E26CAB" w:rsidRPr="00E26CAB" w:rsidRDefault="00E26CAB" w:rsidP="00E26CAB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Pasākuma laikā iespējama personas datu apstrāde fotografējot un/vai filmējot, lai iegūto materiālu izmantotu Valmieras novada pašvaldības publicitātes nolūkos;</w:t>
      </w:r>
    </w:p>
    <w:p w14:paraId="3C33165B" w14:textId="77777777" w:rsidR="00E26CAB" w:rsidRPr="00E26CAB" w:rsidRDefault="00E26CAB" w:rsidP="00E26CAB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</w:pPr>
      <w:r w:rsidRPr="00E26CAB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>Papildus informācija par personas datu aizsardzību pieejama Valmieras novada pašvaldības mājas lapā:</w:t>
      </w:r>
    </w:p>
    <w:p w14:paraId="0EED7DE6" w14:textId="77777777" w:rsidR="00E26CAB" w:rsidRPr="00E26CAB" w:rsidRDefault="00E26CAB" w:rsidP="00E26C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hyperlink r:id="rId7" w:history="1">
        <w:r w:rsidRPr="00E26CAB">
          <w:rPr>
            <w:rFonts w:ascii="Calibri" w:eastAsia="Times New Roman" w:hAnsi="Calibri" w:cs="Calibri"/>
            <w:color w:val="0000FF"/>
            <w:kern w:val="0"/>
            <w:u w:val="single"/>
            <w:lang w:eastAsia="lv-LV"/>
            <w14:ligatures w14:val="none"/>
          </w:rPr>
          <w:t>https://www.valmierasnovads.lv/pasvaldiba/informacija/personas-datu-aizsardziba/</w:t>
        </w:r>
      </w:hyperlink>
    </w:p>
    <w:p w14:paraId="7DE1D4B5" w14:textId="77777777" w:rsidR="00D25ADC" w:rsidRDefault="00D25ADC"/>
    <w:sectPr w:rsidR="00D25A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7223"/>
    <w:multiLevelType w:val="multilevel"/>
    <w:tmpl w:val="1286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D192D"/>
    <w:multiLevelType w:val="multilevel"/>
    <w:tmpl w:val="026C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90CD0"/>
    <w:multiLevelType w:val="multilevel"/>
    <w:tmpl w:val="98B4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517AC"/>
    <w:multiLevelType w:val="multilevel"/>
    <w:tmpl w:val="9AEE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333868"/>
    <w:multiLevelType w:val="multilevel"/>
    <w:tmpl w:val="45EC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E49A7"/>
    <w:multiLevelType w:val="multilevel"/>
    <w:tmpl w:val="8FE0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050A80"/>
    <w:multiLevelType w:val="multilevel"/>
    <w:tmpl w:val="F560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6878CC"/>
    <w:multiLevelType w:val="multilevel"/>
    <w:tmpl w:val="0766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1987723">
    <w:abstractNumId w:val="2"/>
  </w:num>
  <w:num w:numId="2" w16cid:durableId="1903566064">
    <w:abstractNumId w:val="5"/>
  </w:num>
  <w:num w:numId="3" w16cid:durableId="1970551754">
    <w:abstractNumId w:val="4"/>
  </w:num>
  <w:num w:numId="4" w16cid:durableId="1726643308">
    <w:abstractNumId w:val="6"/>
  </w:num>
  <w:num w:numId="5" w16cid:durableId="750276434">
    <w:abstractNumId w:val="1"/>
  </w:num>
  <w:num w:numId="6" w16cid:durableId="2038119784">
    <w:abstractNumId w:val="3"/>
  </w:num>
  <w:num w:numId="7" w16cid:durableId="424427110">
    <w:abstractNumId w:val="7"/>
  </w:num>
  <w:num w:numId="8" w16cid:durableId="101457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AB"/>
    <w:rsid w:val="0030012C"/>
    <w:rsid w:val="00C14D6E"/>
    <w:rsid w:val="00D25ADC"/>
    <w:rsid w:val="00E2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5786"/>
  <w15:chartTrackingRefBased/>
  <w15:docId w15:val="{E4383909-D450-49A2-B951-B225E04D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26CA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26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40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lmierasnovads.lv/pasvaldiba/informacija/personas-datu-aizsardzi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ntina.moroza@gmail.com" TargetMode="External"/><Relationship Id="rId5" Type="http://schemas.openxmlformats.org/officeDocument/2006/relationships/hyperlink" Target="mailto:ungure788@inbox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3608</Words>
  <Characters>2058</Characters>
  <Application>Microsoft Office Word</Application>
  <DocSecurity>0</DocSecurity>
  <Lines>17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dcterms:created xsi:type="dcterms:W3CDTF">2024-02-19T14:21:00Z</dcterms:created>
  <dcterms:modified xsi:type="dcterms:W3CDTF">2024-02-19T14:35:00Z</dcterms:modified>
</cp:coreProperties>
</file>